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3B20B670" w:rsidR="007C2A70" w:rsidRPr="000D4F88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0D4F88">
        <w:rPr>
          <w:rFonts w:eastAsia="Malgun Gothic" w:hint="eastAsia"/>
          <w:color w:val="000000"/>
          <w:sz w:val="22"/>
          <w:szCs w:val="22"/>
          <w:lang w:eastAsia="ko-KR"/>
        </w:rPr>
        <w:t>Synaptics</w:t>
      </w:r>
    </w:p>
    <w:p w14:paraId="00F26CEC" w14:textId="461A9B44" w:rsidR="007C2A70" w:rsidRPr="00B8213C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8213C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671797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8C01DD">
        <w:rPr>
          <w:color w:val="000000"/>
          <w:sz w:val="22"/>
          <w:szCs w:val="22"/>
        </w:rPr>
        <w:t>.</w:t>
      </w:r>
      <w:r w:rsidR="000D4F88">
        <w:rPr>
          <w:rFonts w:eastAsia="Malgun Gothic" w:hint="eastAsia"/>
          <w:color w:val="000000"/>
          <w:sz w:val="22"/>
          <w:szCs w:val="22"/>
          <w:lang w:eastAsia="ko-KR"/>
        </w:rPr>
        <w:t>27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3385A">
        <w:rPr>
          <w:color w:val="000000"/>
          <w:sz w:val="22"/>
          <w:szCs w:val="22"/>
        </w:rPr>
        <w:t>Visit</w:t>
      </w:r>
    </w:p>
    <w:p w14:paraId="080BB64F" w14:textId="2D9659F0" w:rsidR="007C2A70" w:rsidRPr="006A7B35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0D4F88">
        <w:rPr>
          <w:rFonts w:eastAsia="Malgun Gothic" w:hint="eastAsia"/>
          <w:color w:val="000000"/>
          <w:sz w:val="22"/>
          <w:szCs w:val="22"/>
          <w:lang w:eastAsia="ko-KR"/>
        </w:rPr>
        <w:t>Co-work for Camera</w:t>
      </w:r>
    </w:p>
    <w:p w14:paraId="04ED5EE7" w14:textId="1CA37220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3A1909DF" w:rsidR="007C2A70" w:rsidRPr="006A7B35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6A7B35">
        <w:rPr>
          <w:rFonts w:eastAsia="Malgun Gothic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1038B48C" w:rsidR="007932CD" w:rsidRDefault="000D4F88" w:rsidP="007932CD">
      <w:pPr>
        <w:pStyle w:val="ListParagraph"/>
        <w:numPr>
          <w:ilvl w:val="0"/>
          <w:numId w:val="6"/>
        </w:numPr>
        <w:rPr>
          <w:color w:val="000000"/>
        </w:rPr>
      </w:pPr>
      <w:r w:rsidRPr="000D4F88">
        <w:rPr>
          <w:color w:val="000000"/>
        </w:rPr>
        <w:t>Synaptics</w:t>
      </w:r>
      <w:r w:rsidR="007932CD" w:rsidRPr="007932CD">
        <w:rPr>
          <w:color w:val="000000"/>
        </w:rPr>
        <w:t>:</w:t>
      </w:r>
    </w:p>
    <w:p w14:paraId="69139D16" w14:textId="6893C2CD" w:rsidR="0073385A" w:rsidRDefault="000D4F88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0D4F88">
        <w:rPr>
          <w:rFonts w:hint="eastAsia"/>
        </w:rPr>
        <w:t>Toshiro</w:t>
      </w:r>
      <w:r>
        <w:rPr>
          <w:rFonts w:eastAsia="Malgun Gothic" w:hint="eastAsia"/>
          <w:lang w:eastAsia="ko-KR"/>
        </w:rPr>
        <w:t xml:space="preserve"> Maruyama</w:t>
      </w:r>
      <w:r w:rsidR="0073385A">
        <w:rPr>
          <w:color w:val="000000"/>
        </w:rPr>
        <w:t xml:space="preserve">- </w:t>
      </w:r>
      <w:r>
        <w:rPr>
          <w:rFonts w:eastAsia="Malgun Gothic" w:hint="eastAsia"/>
          <w:color w:val="000000"/>
          <w:lang w:eastAsia="ko-KR"/>
        </w:rPr>
        <w:t>Director, Product Marketing WPD</w:t>
      </w:r>
    </w:p>
    <w:p w14:paraId="183F9F88" w14:textId="76AB2B55" w:rsidR="0073385A" w:rsidRDefault="000D4F88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Ryohei Kondo</w:t>
      </w:r>
      <w:r w:rsidR="0073385A">
        <w:rPr>
          <w:color w:val="000000"/>
        </w:rPr>
        <w:t xml:space="preserve"> </w:t>
      </w:r>
      <w:r>
        <w:rPr>
          <w:color w:val="000000"/>
        </w:rPr>
        <w:t>–</w:t>
      </w:r>
      <w:r>
        <w:rPr>
          <w:rFonts w:eastAsia="Malgun Gothic" w:hint="eastAsia"/>
          <w:color w:val="000000"/>
          <w:lang w:eastAsia="ko-KR"/>
        </w:rPr>
        <w:t xml:space="preserve"> Staff Field Applications Engineer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96881C0" w14:textId="77777777" w:rsidR="006A1E61" w:rsidRPr="006A1E61" w:rsidRDefault="006A1E61" w:rsidP="00056250">
      <w:pPr>
        <w:pStyle w:val="ListParagraph"/>
        <w:numPr>
          <w:ilvl w:val="0"/>
          <w:numId w:val="6"/>
        </w:num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Camera</w:t>
      </w:r>
    </w:p>
    <w:p w14:paraId="45D815D1" w14:textId="630F7E9D" w:rsidR="008960FB" w:rsidRDefault="008960FB" w:rsidP="006A1E6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960FB">
        <w:rPr>
          <w:rFonts w:eastAsia="Malgun Gothic"/>
          <w:color w:val="000000"/>
          <w:lang w:val="en-GB" w:eastAsia="ko-KR"/>
        </w:rPr>
        <w:t>Makers are currently studying the feasibility of LE Audio</w:t>
      </w:r>
      <w:r>
        <w:rPr>
          <w:rFonts w:eastAsia="Malgun Gothic" w:hint="eastAsia"/>
          <w:color w:val="000000"/>
          <w:lang w:val="en-GB" w:eastAsia="ko-KR"/>
        </w:rPr>
        <w:t xml:space="preserve">. </w:t>
      </w:r>
      <w:r>
        <w:rPr>
          <w:rFonts w:eastAsia="Malgun Gothic"/>
          <w:color w:val="000000"/>
          <w:lang w:val="en-GB" w:eastAsia="ko-KR"/>
        </w:rPr>
        <w:t>I</w:t>
      </w:r>
      <w:r>
        <w:rPr>
          <w:rFonts w:eastAsia="Malgun Gothic" w:hint="eastAsia"/>
          <w:color w:val="000000"/>
          <w:lang w:val="en-GB" w:eastAsia="ko-KR"/>
        </w:rPr>
        <w:t xml:space="preserve">n 2~3 years LE Audio will be popular. </w:t>
      </w:r>
    </w:p>
    <w:p w14:paraId="43C19525" w14:textId="7ECE27C1" w:rsidR="006A1E61" w:rsidRDefault="006A1E61" w:rsidP="006A1E6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6A1E61">
        <w:rPr>
          <w:rFonts w:eastAsia="Malgun Gothic"/>
          <w:color w:val="000000"/>
          <w:lang w:val="en-GB" w:eastAsia="ko-KR"/>
        </w:rPr>
        <w:t>Synaptics</w:t>
      </w:r>
      <w:r>
        <w:rPr>
          <w:rFonts w:eastAsia="Malgun Gothic" w:hint="eastAsia"/>
          <w:color w:val="000000"/>
          <w:lang w:val="en-GB" w:eastAsia="ko-KR"/>
        </w:rPr>
        <w:t xml:space="preserve"> had visited Canon. When the time comes, they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d </w:t>
      </w:r>
      <w:r>
        <w:rPr>
          <w:rFonts w:eastAsia="Malgun Gothic"/>
          <w:color w:val="000000"/>
          <w:lang w:val="en-GB" w:eastAsia="ko-KR"/>
        </w:rPr>
        <w:t>introduce</w:t>
      </w:r>
      <w:r>
        <w:rPr>
          <w:rFonts w:eastAsia="Malgun Gothic" w:hint="eastAsia"/>
          <w:color w:val="000000"/>
          <w:lang w:val="en-GB" w:eastAsia="ko-KR"/>
        </w:rPr>
        <w:t xml:space="preserve"> us to Canon. </w:t>
      </w:r>
    </w:p>
    <w:p w14:paraId="355168BB" w14:textId="70479CB9" w:rsidR="006A1E61" w:rsidRDefault="006A1E61" w:rsidP="00056250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Audible</w:t>
      </w:r>
      <w:r>
        <w:rPr>
          <w:rFonts w:eastAsia="Malgun Gothic" w:hint="eastAsia"/>
          <w:color w:val="000000"/>
          <w:lang w:val="en-GB" w:eastAsia="ko-KR"/>
        </w:rPr>
        <w:t xml:space="preserve"> Device:</w:t>
      </w:r>
    </w:p>
    <w:p w14:paraId="7254F97F" w14:textId="77777777" w:rsidR="006A1E61" w:rsidRDefault="006A1E61" w:rsidP="006A1E6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Since QCA, i.MX, MTK provide SoC with Wi-Fi, </w:t>
      </w:r>
      <w:r w:rsidRPr="006A1E61">
        <w:rPr>
          <w:rFonts w:eastAsia="Malgun Gothic"/>
          <w:color w:val="000000"/>
          <w:lang w:val="en-GB" w:eastAsia="ko-KR"/>
        </w:rPr>
        <w:t>Synaptics</w:t>
      </w:r>
      <w:r>
        <w:rPr>
          <w:rFonts w:eastAsia="Malgun Gothic" w:hint="eastAsia"/>
          <w:color w:val="000000"/>
          <w:lang w:val="en-GB" w:eastAsia="ko-KR"/>
        </w:rPr>
        <w:t xml:space="preserve"> has no chance.</w:t>
      </w:r>
    </w:p>
    <w:p w14:paraId="09EFCCB6" w14:textId="77777777" w:rsidR="006A1E61" w:rsidRDefault="006A1E61" w:rsidP="006A1E6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6A1E61">
        <w:rPr>
          <w:rFonts w:eastAsia="Malgun Gothic"/>
          <w:color w:val="000000"/>
          <w:lang w:val="en-GB" w:eastAsia="ko-KR"/>
        </w:rPr>
        <w:t>Synaptics</w:t>
      </w:r>
      <w:r w:rsidRPr="006A1E61"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 w:hint="eastAsia"/>
          <w:color w:val="000000"/>
          <w:lang w:val="en-GB" w:eastAsia="ko-KR"/>
        </w:rPr>
        <w:t>audio customers: Yamaha, Denon, Sony</w:t>
      </w:r>
      <w:r>
        <w:rPr>
          <w:rFonts w:eastAsia="Malgun Gothic"/>
          <w:color w:val="000000"/>
          <w:lang w:val="en-GB" w:eastAsia="ko-KR"/>
        </w:rPr>
        <w:t>…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</w:p>
    <w:p w14:paraId="25B61794" w14:textId="77777777" w:rsidR="006A1E61" w:rsidRDefault="006A1E61" w:rsidP="006A1E61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TV:</w:t>
      </w:r>
    </w:p>
    <w:p w14:paraId="6F7296ED" w14:textId="36438C12" w:rsidR="006A1E61" w:rsidRDefault="006A1E61" w:rsidP="006A1E61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Due to the better signal reception and interference, only USB interface is </w:t>
      </w:r>
      <w:r>
        <w:rPr>
          <w:rFonts w:eastAsia="Malgun Gothic"/>
          <w:color w:val="000000"/>
          <w:lang w:val="en-GB" w:eastAsia="ko-KR"/>
        </w:rPr>
        <w:t>available</w:t>
      </w:r>
      <w:r>
        <w:rPr>
          <w:rFonts w:eastAsia="Malgun Gothic" w:hint="eastAsia"/>
          <w:color w:val="000000"/>
          <w:lang w:val="en-GB" w:eastAsia="ko-KR"/>
        </w:rPr>
        <w:t>. Therefore,</w:t>
      </w:r>
      <w:r w:rsidR="008960FB">
        <w:rPr>
          <w:rFonts w:eastAsia="Malgun Gothic" w:hint="eastAsia"/>
          <w:color w:val="000000"/>
          <w:lang w:val="en-GB" w:eastAsia="ko-KR"/>
        </w:rPr>
        <w:t xml:space="preserve"> </w:t>
      </w:r>
      <w:r w:rsidRPr="006A1E61">
        <w:rPr>
          <w:rFonts w:eastAsia="Malgun Gothic"/>
          <w:color w:val="000000"/>
          <w:lang w:val="en-GB" w:eastAsia="ko-KR"/>
        </w:rPr>
        <w:t>Synaptics</w:t>
      </w:r>
      <w:r w:rsidR="008960FB">
        <w:rPr>
          <w:rFonts w:eastAsia="Malgun Gothic" w:hint="eastAsia"/>
          <w:color w:val="000000"/>
          <w:lang w:val="en-GB" w:eastAsia="ko-KR"/>
        </w:rPr>
        <w:t xml:space="preserve"> has no chance. MTK SoC + its BT/Wi-Fi is in use. </w:t>
      </w:r>
      <w:r>
        <w:rPr>
          <w:rFonts w:eastAsia="Malgun Gothic" w:hint="eastAsia"/>
          <w:color w:val="000000"/>
          <w:lang w:val="en-GB" w:eastAsia="ko-KR"/>
        </w:rPr>
        <w:t xml:space="preserve">   </w:t>
      </w:r>
    </w:p>
    <w:p w14:paraId="2D32F44C" w14:textId="2C1CFFC6" w:rsidR="008960FB" w:rsidRDefault="008960FB" w:rsidP="008960FB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PoC for Camera:</w:t>
      </w:r>
    </w:p>
    <w:p w14:paraId="503E5912" w14:textId="77777777" w:rsidR="008960FB" w:rsidRDefault="008960FB" w:rsidP="008960FB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Since the LE Audio Headset need to be </w:t>
      </w:r>
      <w:r>
        <w:rPr>
          <w:rFonts w:eastAsia="Malgun Gothic"/>
          <w:color w:val="000000"/>
          <w:lang w:val="en-GB" w:eastAsia="ko-KR"/>
        </w:rPr>
        <w:t>supported</w:t>
      </w:r>
      <w:r>
        <w:rPr>
          <w:rFonts w:eastAsia="Malgun Gothic" w:hint="eastAsia"/>
          <w:color w:val="000000"/>
          <w:lang w:val="en-GB" w:eastAsia="ko-KR"/>
        </w:rPr>
        <w:t xml:space="preserve"> in the light of </w:t>
      </w:r>
      <w:r>
        <w:rPr>
          <w:rFonts w:eastAsia="Malgun Gothic"/>
          <w:color w:val="000000"/>
          <w:lang w:val="en-GB" w:eastAsia="ko-KR"/>
        </w:rPr>
        <w:t>monitoring</w:t>
      </w:r>
      <w:r>
        <w:rPr>
          <w:rFonts w:eastAsia="Malgun Gothic" w:hint="eastAsia"/>
          <w:color w:val="000000"/>
          <w:lang w:val="en-GB" w:eastAsia="ko-KR"/>
        </w:rPr>
        <w:t xml:space="preserve"> video records, A&amp;W may want to consider a use case of Headset as well. </w:t>
      </w:r>
    </w:p>
    <w:p w14:paraId="128A9FF6" w14:textId="761CC0EA" w:rsidR="008960FB" w:rsidRDefault="008960FB" w:rsidP="008960FB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6A1E61">
        <w:rPr>
          <w:rFonts w:eastAsia="Malgun Gothic"/>
          <w:color w:val="000000"/>
          <w:lang w:val="en-GB" w:eastAsia="ko-KR"/>
        </w:rPr>
        <w:t>Synaptics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 new chips only can support bi-directional CIS.  </w:t>
      </w:r>
    </w:p>
    <w:p w14:paraId="5460F691" w14:textId="4E3D01BA" w:rsidR="008960FB" w:rsidRPr="006A1E61" w:rsidRDefault="008960FB" w:rsidP="008960FB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6A1E61">
        <w:rPr>
          <w:rFonts w:eastAsia="Malgun Gothic"/>
          <w:color w:val="000000"/>
          <w:lang w:val="en-GB" w:eastAsia="ko-KR"/>
        </w:rPr>
        <w:t>Synaptics</w:t>
      </w:r>
      <w:r>
        <w:rPr>
          <w:rFonts w:eastAsia="Malgun Gothic" w:hint="eastAsia"/>
          <w:color w:val="000000"/>
          <w:lang w:val="en-GB" w:eastAsia="ko-KR"/>
        </w:rPr>
        <w:t xml:space="preserve"> would </w:t>
      </w:r>
      <w:r>
        <w:rPr>
          <w:rFonts w:eastAsia="Malgun Gothic"/>
          <w:color w:val="000000"/>
          <w:lang w:val="en-GB" w:eastAsia="ko-KR"/>
        </w:rPr>
        <w:t>arrange</w:t>
      </w:r>
      <w:r>
        <w:rPr>
          <w:rFonts w:eastAsia="Malgun Gothic" w:hint="eastAsia"/>
          <w:color w:val="000000"/>
          <w:lang w:val="en-GB" w:eastAsia="ko-KR"/>
        </w:rPr>
        <w:t xml:space="preserve"> a call with Andy located in TW and Siram in India to discuss details about POC.  </w:t>
      </w:r>
    </w:p>
    <w:p w14:paraId="3DF8B09D" w14:textId="77777777" w:rsidR="00656D6D" w:rsidRDefault="00656D6D" w:rsidP="00656D6D">
      <w:pPr>
        <w:rPr>
          <w:b/>
          <w:bCs/>
          <w:color w:val="000000"/>
          <w:lang w:val="en-GB" w:eastAsia="ko-KR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D74127B" w14:textId="320F601C" w:rsidR="00205D74" w:rsidRDefault="004772AB" w:rsidP="004772AB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0538B22A" w14:textId="0B4DE198" w:rsidR="000D4F88" w:rsidRPr="000D4F88" w:rsidRDefault="008960FB" w:rsidP="0072142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Discuss</w:t>
      </w:r>
      <w:r>
        <w:rPr>
          <w:rFonts w:eastAsia="Malgun Gothic" w:hint="eastAsia"/>
          <w:color w:val="000000"/>
          <w:lang w:val="en-GB" w:eastAsia="ko-KR"/>
        </w:rPr>
        <w:t xml:space="preserve"> the POC for Camera</w:t>
      </w:r>
      <w:r w:rsidR="00551CC6">
        <w:rPr>
          <w:rFonts w:eastAsia="Malgun Gothic" w:hint="eastAsia"/>
          <w:color w:val="000000"/>
          <w:lang w:val="en-GB" w:eastAsia="ko-KR"/>
        </w:rPr>
        <w:t xml:space="preserve"> with Synaptics Enginners.</w:t>
      </w:r>
    </w:p>
    <w:p w14:paraId="461B9D08" w14:textId="1FAA4F32" w:rsidR="00366E8A" w:rsidRPr="00366E8A" w:rsidRDefault="00366E8A" w:rsidP="008960FB">
      <w:pPr>
        <w:pStyle w:val="ListParagraph"/>
        <w:ind w:left="1440"/>
        <w:rPr>
          <w:color w:val="000000"/>
          <w:lang w:val="en-GB" w:eastAsia="ko-KR"/>
        </w:rPr>
      </w:pPr>
    </w:p>
    <w:sectPr w:rsidR="00366E8A" w:rsidRPr="00366E8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93341" w14:textId="77777777" w:rsidR="00113A9A" w:rsidRDefault="00113A9A" w:rsidP="003E3CCA">
      <w:r>
        <w:separator/>
      </w:r>
    </w:p>
  </w:endnote>
  <w:endnote w:type="continuationSeparator" w:id="0">
    <w:p w14:paraId="0883115F" w14:textId="77777777" w:rsidR="00113A9A" w:rsidRDefault="00113A9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17D28" w14:textId="77777777" w:rsidR="00113A9A" w:rsidRDefault="00113A9A" w:rsidP="003E3CCA">
      <w:r>
        <w:separator/>
      </w:r>
    </w:p>
  </w:footnote>
  <w:footnote w:type="continuationSeparator" w:id="0">
    <w:p w14:paraId="4A9F9CC1" w14:textId="77777777" w:rsidR="00113A9A" w:rsidRDefault="00113A9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0D4F88"/>
    <w:rsid w:val="00113A9A"/>
    <w:rsid w:val="0016010A"/>
    <w:rsid w:val="00162693"/>
    <w:rsid w:val="001C1DF4"/>
    <w:rsid w:val="001D0FA6"/>
    <w:rsid w:val="001E02E6"/>
    <w:rsid w:val="001F3775"/>
    <w:rsid w:val="00205D74"/>
    <w:rsid w:val="00217C23"/>
    <w:rsid w:val="00222273"/>
    <w:rsid w:val="002333B1"/>
    <w:rsid w:val="00237344"/>
    <w:rsid w:val="00242315"/>
    <w:rsid w:val="00264D84"/>
    <w:rsid w:val="002B7CE0"/>
    <w:rsid w:val="002D6F38"/>
    <w:rsid w:val="003133BE"/>
    <w:rsid w:val="00366E8A"/>
    <w:rsid w:val="00371291"/>
    <w:rsid w:val="003721B0"/>
    <w:rsid w:val="003C139C"/>
    <w:rsid w:val="003C61D3"/>
    <w:rsid w:val="003E3CCA"/>
    <w:rsid w:val="003F73AE"/>
    <w:rsid w:val="0043087F"/>
    <w:rsid w:val="004413E3"/>
    <w:rsid w:val="00465BDF"/>
    <w:rsid w:val="00472753"/>
    <w:rsid w:val="00475373"/>
    <w:rsid w:val="004772AB"/>
    <w:rsid w:val="00491E47"/>
    <w:rsid w:val="004B39C5"/>
    <w:rsid w:val="004B7C9D"/>
    <w:rsid w:val="004C745B"/>
    <w:rsid w:val="00520885"/>
    <w:rsid w:val="00525AC0"/>
    <w:rsid w:val="0053131B"/>
    <w:rsid w:val="00542043"/>
    <w:rsid w:val="00543C35"/>
    <w:rsid w:val="00551CC6"/>
    <w:rsid w:val="0058559D"/>
    <w:rsid w:val="00593EAE"/>
    <w:rsid w:val="0059749D"/>
    <w:rsid w:val="005F7DCB"/>
    <w:rsid w:val="006057A2"/>
    <w:rsid w:val="00652CDB"/>
    <w:rsid w:val="00656D6D"/>
    <w:rsid w:val="00671797"/>
    <w:rsid w:val="00684AE4"/>
    <w:rsid w:val="006A1E61"/>
    <w:rsid w:val="006A61DF"/>
    <w:rsid w:val="006A7B35"/>
    <w:rsid w:val="006B2F22"/>
    <w:rsid w:val="006B5527"/>
    <w:rsid w:val="006D6515"/>
    <w:rsid w:val="006E51F2"/>
    <w:rsid w:val="00727200"/>
    <w:rsid w:val="0073385A"/>
    <w:rsid w:val="00753F1A"/>
    <w:rsid w:val="00792F5C"/>
    <w:rsid w:val="007932CD"/>
    <w:rsid w:val="007B2ED5"/>
    <w:rsid w:val="007C2A70"/>
    <w:rsid w:val="00823447"/>
    <w:rsid w:val="00824A77"/>
    <w:rsid w:val="0085528E"/>
    <w:rsid w:val="00882ABD"/>
    <w:rsid w:val="008852B0"/>
    <w:rsid w:val="008960FB"/>
    <w:rsid w:val="008B2784"/>
    <w:rsid w:val="008C01DD"/>
    <w:rsid w:val="008C6939"/>
    <w:rsid w:val="0092774D"/>
    <w:rsid w:val="00932567"/>
    <w:rsid w:val="009A51B2"/>
    <w:rsid w:val="009C1BBE"/>
    <w:rsid w:val="009D4DA1"/>
    <w:rsid w:val="009D6D22"/>
    <w:rsid w:val="009E4F0E"/>
    <w:rsid w:val="00A46EA1"/>
    <w:rsid w:val="00A65641"/>
    <w:rsid w:val="00A9053C"/>
    <w:rsid w:val="00B054CC"/>
    <w:rsid w:val="00B75939"/>
    <w:rsid w:val="00B8213C"/>
    <w:rsid w:val="00B83FA0"/>
    <w:rsid w:val="00C101FD"/>
    <w:rsid w:val="00C16DE2"/>
    <w:rsid w:val="00C34BCB"/>
    <w:rsid w:val="00C764F7"/>
    <w:rsid w:val="00CB64B6"/>
    <w:rsid w:val="00CF3A71"/>
    <w:rsid w:val="00CF7884"/>
    <w:rsid w:val="00D30DB4"/>
    <w:rsid w:val="00D37D0E"/>
    <w:rsid w:val="00D66DFE"/>
    <w:rsid w:val="00D92D85"/>
    <w:rsid w:val="00DB0753"/>
    <w:rsid w:val="00DE7DE1"/>
    <w:rsid w:val="00DF2933"/>
    <w:rsid w:val="00E34F7D"/>
    <w:rsid w:val="00E50080"/>
    <w:rsid w:val="00E577F5"/>
    <w:rsid w:val="00EB6313"/>
    <w:rsid w:val="00ED4B15"/>
    <w:rsid w:val="00ED71DC"/>
    <w:rsid w:val="00F06B4D"/>
    <w:rsid w:val="00F10464"/>
    <w:rsid w:val="00F36776"/>
    <w:rsid w:val="00F412C2"/>
    <w:rsid w:val="00F47533"/>
    <w:rsid w:val="00F503BE"/>
    <w:rsid w:val="00F7413F"/>
    <w:rsid w:val="00FB172E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37</cp:revision>
  <dcterms:created xsi:type="dcterms:W3CDTF">2022-06-02T01:52:00Z</dcterms:created>
  <dcterms:modified xsi:type="dcterms:W3CDTF">2024-12-03T03:28:00Z</dcterms:modified>
</cp:coreProperties>
</file>